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77" w:rsidRPr="001827F2" w:rsidRDefault="00686A77" w:rsidP="00686A77">
      <w:pPr>
        <w:pStyle w:val="2"/>
        <w:tabs>
          <w:tab w:val="clear" w:pos="567"/>
          <w:tab w:val="left" w:pos="0"/>
          <w:tab w:val="left" w:pos="1134"/>
        </w:tabs>
        <w:spacing w:before="57" w:after="57"/>
        <w:ind w:left="0" w:firstLine="0"/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ΠΑΡΑΡΤΗΜΑ ΣΤ – Δήλωση ακεραιότητας</w:t>
      </w:r>
      <w:r>
        <w:rPr>
          <w:rStyle w:val="a3"/>
          <w:rFonts w:ascii="Times New Roman" w:hAnsi="Times New Roman" w:cs="Times New Roman"/>
          <w:sz w:val="20"/>
          <w:szCs w:val="20"/>
          <w:lang w:val="el-GR"/>
        </w:rPr>
        <w:footnoteReference w:id="1"/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</w:p>
    <w:p w:rsidR="00686A77" w:rsidRPr="001827F2" w:rsidRDefault="00686A77" w:rsidP="00686A77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Δηλώνω/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ότι δεσμευόμαστε ότι σε όλα τα στάδια που προηγήθηκαν της κατακύρωσης της σύμβασης δεν ενήργησα/ενεργήσαμε αθέμιτα, παράνομα ή καταχρηστικά και ότι θα εξακολουθήσω/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να ενεργώ/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κατ’ αυτόν τον τρόπο κατά το στάδιο εκτέλεσης της σύμβασης αλλά και μετά τη λήξη αυτής. </w:t>
      </w:r>
    </w:p>
    <w:p w:rsidR="00686A77" w:rsidRPr="001827F2" w:rsidRDefault="00686A77" w:rsidP="00686A77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Ειδικότερα ότι: </w:t>
      </w:r>
    </w:p>
    <w:p w:rsidR="00686A77" w:rsidRPr="001827F2" w:rsidRDefault="00686A77" w:rsidP="00686A77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1) δεν διέθετα/διαθέταμε εσωτερική πληροφόρηση, πέραν των στοιχείων που περιήλθαν στη γνώση και στην αντίληψη μου/μας μέσω των εγγράφων της σύμβασης και στο πλαίσιο της συμμετοχής μου/μας στη διαδικασία σύναψης της σύμβασης και των προκαταρκτικών διαβουλεύσεων στις οποίες συμμετείχα/με και έχουν δημοσιοποιηθεί, </w:t>
      </w:r>
    </w:p>
    <w:p w:rsidR="00686A77" w:rsidRPr="001827F2" w:rsidRDefault="00686A77" w:rsidP="00686A77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2) δεν πραγματοποίησα/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ήσαμε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ενέργειες νόθευσης του ανταγωνισμού μέσω χειραγώγησης των προσφορών, είτε ατομικώς είτε σε συνεργασία με τρίτους, κατά τα οριζόμενα στο δίκαιο του ανταγωνισμού, </w:t>
      </w:r>
    </w:p>
    <w:p w:rsidR="00686A77" w:rsidRPr="001827F2" w:rsidRDefault="00686A77" w:rsidP="00686A77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3) δεν διενήργησα/διενεργήσαμε ούτε θα διενεργήσω/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ήσουμε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πριν, κατά τη διάρκεια ή και μετά τη λήξη της σύμβασης παράνομες πληρωμές για διευκολύνσεις, εξυπηρετήσεις ή υπηρεσίες που αφορούν τη σύμβαση και τη διαδικασία ανάθεσης, </w:t>
      </w:r>
    </w:p>
    <w:p w:rsidR="00686A77" w:rsidRPr="001827F2" w:rsidRDefault="00686A77" w:rsidP="00686A77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4) δεν πρόσφερα/προσφέραμε ούτε θα προσφέρω/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πριν, κατά τη διάρκεια ή και μετά τη λήξη της σύμβασης, άμεσα ή έμμεσα, οποιαδήποτε υλική εύνοια, δώρο ή αντάλλαγμα σε υπαλλήλους ή μέλη συλλογικών οργάνων της αναθέτουσας αρχής, καθώς και συζύγους και συγγενείς εξ αίματος ή εξ αγχιστείας, κατ’ ευθεία μεν γραμμή απεριορίστως, εκ πλαγίου δε έως και τέταρτου βαθμού ή συνεργάτες αυτών ούτε χρησιμοποίησα/χρησιμοποιήσαμε ή θα χρησιμοποιήσω/χρησιμοποιήσουμε τρίτα πρόσωπα, για να διοχετεύσουν χρηματικά ποσά στα προαναφερόμενα πρόσωπα,</w:t>
      </w:r>
    </w:p>
    <w:p w:rsidR="00686A77" w:rsidRPr="001827F2" w:rsidRDefault="00686A77" w:rsidP="00686A77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5) δεν θα επιχειρήσω/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να επηρεάσω/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με αθέμιτο τρόπο τη διαδικασία λήψης αποφάσεων της αναθέτουσας αρχής, ούτε θα παράσχω-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παραπλανητικές πληροφορίες οι οποίες ενδέχεται να επηρεάσουν ουσιωδώς τις αποφάσεις της αναθέτουσας αρχής καθ’ όλη τη διάρκεια της εκτέλεσης της σύμβασης αλλά και μετά τη λήξη της, </w:t>
      </w:r>
    </w:p>
    <w:p w:rsidR="00686A77" w:rsidRPr="001827F2" w:rsidRDefault="00686A77" w:rsidP="00686A77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6) δεν έχω/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προβεί ούτε θα προβώ/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ούμε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>, άμεσα (ο ίδιος) ή έμμεσα (μέσω τρίτων προσώπων), σε οποιαδήποτε πράξη ή παράλειψη [εναλλακτικά: ότι δεν έχω-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εμπλακεί και δεν θα εμπλακώ-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σε οποιαδήποτε παράτυπη, ανέντιμη ή απατηλή συμπεριφορά (πράξη ή παράλειψη)] που έχει ως στόχο την παραπλάνηση [/εξαπάτηση] οποιουδήποτε προσώπου ή οργάνου της αναθέτουσας αρχής εμπλεκομένου σε οποιαδήποτε διαδικασία σχετική με την εκτέλεση της σύμβασης (όπως ενδεικτικά στις διαδικασίες παρακολούθησης και παραλαβής), την απόκρυψη πληροφοριών από αυτό, τον εξαναγκασμό αυτού σε ή/και την αθέμιτη απόσπαση από αυτό ρητής ή σιωπηρής συγκατάθεσης στην παραβίαση ή παράκαμψη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νομίμων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ή συμβατικών υποχρεώσεων που σχετίζονται με την εκτέλεση της σύμβασης, ή τυχόν έγκρισης, θετικής γνώμης ή απόφασης παραλαβής (μέρους ή όλου) του συμβατικού αντικείμενου ή/και καταβολής (μέρους ή όλου) του συμβατικού τιμήματος, </w:t>
      </w:r>
    </w:p>
    <w:p w:rsidR="00686A77" w:rsidRPr="001827F2" w:rsidRDefault="00686A77" w:rsidP="00686A77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7) ότι θα απέχω/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από οποιαδήποτε εν γένει συμπεριφορά που συνιστά σοβαρό επαγγελματικό παράπτωμα και θα μπορούσε να θέσει εν αμφιβόλω την ακεραιότητά μου-μας, </w:t>
      </w:r>
    </w:p>
    <w:p w:rsidR="00686A77" w:rsidRPr="001827F2" w:rsidRDefault="00686A77" w:rsidP="00686A77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8) ότι θα δηλώσω/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ουμε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στην αναθέτουσα αρχή, αμελλητί με την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περιέλευση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σε γνώση μου/μας, οποιαδήποτε κατάσταση (ακόμη και ενδεχόμενη) σύγκρουσης συμφερόντων (προσωπικών, οικογενειακών, οικονομικών, πολιτικών ή άλλων κοινών συμφερόντων, συμπεριλαμβανομένων και αντικρουόμενων επαγγελματικών συμφερόντων) μεταξύ των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νομίμων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ή εξουσιοδοτημένων εκπροσώπων μου-μας, υπαλλήλων ή συνεργατών μου-μας που χρησιμοποιούνται για την εκτέλεση της σύμβασης (συμπεριλαμβανομένων και των υπεργολάβων μου) με μέλη του προσωπικού της αναθέτουσας αρχής που εμπλέκονται καθ’ οιονδήποτε τρόπο στη διαδικασία εκτέλεσης της σύμβασης ή/και μπορούν να επηρεάσουν την έκβαση και τις αποφάσεις της αναθέτουσας αρχής περί την εκτέλεσή της, συμπεριλαμβανομένων των μελών των αποφαινόμενων ή/και γνωμοδοτικών οργάνων αυτής, ή/και των μελών των οργάνων διοίκησής της ή/και των συζύγων και συγγενών εξ αίματος ή εξ αγχιστείας, κατ’ ευθεία μεν γραμμή απεριορίστως, εκ πλαγίου δε έως και τετάρτου βαθμού των παραπάνω προσώπων, οποτεδήποτε και εάν η κατάσταση αυτή σύγκρουσης συμφερόντων προκύψει κατά τη διάρκεια εκτέλεσης της σύμβασης και μέχρι τη λήξη της. </w:t>
      </w:r>
    </w:p>
    <w:p w:rsidR="00686A77" w:rsidRPr="001827F2" w:rsidRDefault="00686A77" w:rsidP="00686A77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9) [Σε περίπτωση χρησιμοποίησης υπεργολάβου] </w:t>
      </w:r>
    </w:p>
    <w:p w:rsidR="00686A77" w:rsidRPr="001827F2" w:rsidRDefault="00686A77" w:rsidP="00686A77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lastRenderedPageBreak/>
        <w:t xml:space="preserve">Ο υπεργολάβος …………….. έλαβα γνώση της παρούσας ρήτρας ακεραιότητας και ευθύνομαι/ευθυνόμαστε για την τήρηση και από αυτόν απασών των υποχρεώσεων που περιλαμβάνονται σε αυτή. </w:t>
      </w:r>
    </w:p>
    <w:p w:rsidR="00686A77" w:rsidRPr="001827F2" w:rsidRDefault="00686A77" w:rsidP="00686A77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Υπογραφή/Σφραγίδα </w:t>
      </w:r>
    </w:p>
    <w:p w:rsidR="00686A77" w:rsidRPr="001827F2" w:rsidRDefault="00686A77" w:rsidP="00686A77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Ο/η ……. (σε περίπτωση φυσικού προσώπου/ ατομικής επιχείρησης) ή το νομικό πρόσωπο...........με την επωνυμία ………….και με το διακριτικό τίτλο «..........................», που εδρεύει ...................................... (.ΑΦΜ:....................., ΔΟΥ: ................., Τ.Κ. ...................., νομίμως εκπροσωπούμενο (μόνο για νομικά πρόσωπα) από τον ......................................... </w:t>
      </w:r>
    </w:p>
    <w:p w:rsidR="00F9667F" w:rsidRPr="00686A77" w:rsidRDefault="00686A77">
      <w:pPr>
        <w:rPr>
          <w:lang w:val="el-GR"/>
        </w:rPr>
      </w:pPr>
      <w:bookmarkStart w:id="0" w:name="_GoBack"/>
      <w:bookmarkEnd w:id="0"/>
    </w:p>
    <w:sectPr w:rsidR="00F9667F" w:rsidRPr="00686A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77" w:rsidRDefault="00686A77" w:rsidP="00686A77">
      <w:pPr>
        <w:spacing w:after="0"/>
      </w:pPr>
      <w:r>
        <w:separator/>
      </w:r>
    </w:p>
  </w:endnote>
  <w:endnote w:type="continuationSeparator" w:id="0">
    <w:p w:rsidR="00686A77" w:rsidRDefault="00686A77" w:rsidP="00686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77" w:rsidRDefault="00686A77" w:rsidP="00686A77">
      <w:pPr>
        <w:spacing w:after="0"/>
      </w:pPr>
      <w:r>
        <w:separator/>
      </w:r>
    </w:p>
  </w:footnote>
  <w:footnote w:type="continuationSeparator" w:id="0">
    <w:p w:rsidR="00686A77" w:rsidRDefault="00686A77" w:rsidP="00686A77">
      <w:pPr>
        <w:spacing w:after="0"/>
      </w:pPr>
      <w:r>
        <w:continuationSeparator/>
      </w:r>
    </w:p>
  </w:footnote>
  <w:footnote w:id="1">
    <w:p w:rsidR="00686A77" w:rsidRPr="000527E4" w:rsidRDefault="00686A77" w:rsidP="00686A77">
      <w:pPr>
        <w:pStyle w:val="a4"/>
        <w:rPr>
          <w:rFonts w:ascii="Times New Roman" w:hAnsi="Times New Roman" w:cs="Times New Roman"/>
          <w:sz w:val="16"/>
          <w:szCs w:val="16"/>
          <w:lang w:val="el-GR"/>
        </w:rPr>
      </w:pPr>
      <w:r w:rsidRPr="000527E4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0527E4">
        <w:rPr>
          <w:rFonts w:ascii="Times New Roman" w:hAnsi="Times New Roman" w:cs="Times New Roman"/>
          <w:sz w:val="16"/>
          <w:szCs w:val="16"/>
          <w:lang w:val="el-GR"/>
        </w:rPr>
        <w:t xml:space="preserve"> Η δήλωση συμπληρώνεται, υπογράφεται από τον νόμιμο εκπρόσωπο και προσκομίζεται πριν την υπογραφή της σύμβασης.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80"/>
    <w:rsid w:val="001278BD"/>
    <w:rsid w:val="002A5019"/>
    <w:rsid w:val="00686A77"/>
    <w:rsid w:val="008B36BE"/>
    <w:rsid w:val="009F3408"/>
    <w:rsid w:val="00B05824"/>
    <w:rsid w:val="00E02D46"/>
    <w:rsid w:val="00E5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EC66B-31F2-4B85-8CCD-3662BD69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86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686A77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86A7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styleId="a3">
    <w:name w:val="footnote reference"/>
    <w:uiPriority w:val="99"/>
    <w:rsid w:val="00686A77"/>
    <w:rPr>
      <w:vertAlign w:val="superscript"/>
    </w:rPr>
  </w:style>
  <w:style w:type="paragraph" w:styleId="a4">
    <w:name w:val="footnote text"/>
    <w:basedOn w:val="a"/>
    <w:link w:val="Char1"/>
    <w:uiPriority w:val="99"/>
    <w:rsid w:val="00686A77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uiPriority w:val="99"/>
    <w:semiHidden/>
    <w:rsid w:val="00686A77"/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1">
    <w:name w:val="Κείμενο υποσημείωσης Char1"/>
    <w:basedOn w:val="a0"/>
    <w:link w:val="a4"/>
    <w:uiPriority w:val="99"/>
    <w:rsid w:val="00686A77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1Char">
    <w:name w:val="Επικεφαλίδα 1 Char"/>
    <w:basedOn w:val="a0"/>
    <w:link w:val="1"/>
    <w:uiPriority w:val="9"/>
    <w:rsid w:val="00686A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2021-12-13T11:20:00Z</dcterms:created>
  <dcterms:modified xsi:type="dcterms:W3CDTF">2021-12-13T11:20:00Z</dcterms:modified>
</cp:coreProperties>
</file>